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CF37E" w14:textId="77777777" w:rsidR="00B42095" w:rsidRPr="00EF4809" w:rsidRDefault="00B42095" w:rsidP="00B42095">
      <w:pPr>
        <w:adjustRightInd w:val="0"/>
        <w:snapToGrid w:val="0"/>
        <w:jc w:val="left"/>
        <w:rPr>
          <w:rFonts w:ascii="仿宋" w:eastAsia="仿宋" w:hAnsi="仿宋"/>
          <w:sz w:val="28"/>
          <w:szCs w:val="20"/>
        </w:rPr>
      </w:pPr>
      <w:r w:rsidRPr="00EF4809">
        <w:rPr>
          <w:rFonts w:ascii="仿宋" w:eastAsia="仿宋" w:hAnsi="仿宋" w:hint="eastAsia"/>
          <w:sz w:val="28"/>
          <w:szCs w:val="20"/>
        </w:rPr>
        <w:t>附件</w:t>
      </w:r>
      <w:r>
        <w:rPr>
          <w:rFonts w:ascii="仿宋" w:eastAsia="仿宋" w:hAnsi="仿宋"/>
          <w:sz w:val="28"/>
          <w:szCs w:val="20"/>
        </w:rPr>
        <w:t>2</w:t>
      </w:r>
      <w:r w:rsidRPr="00EF4809">
        <w:rPr>
          <w:rFonts w:ascii="仿宋" w:eastAsia="仿宋" w:hAnsi="仿宋" w:hint="eastAsia"/>
          <w:sz w:val="28"/>
          <w:szCs w:val="20"/>
        </w:rPr>
        <w:t>：</w:t>
      </w:r>
    </w:p>
    <w:p w14:paraId="49760336" w14:textId="77777777" w:rsidR="00B42095" w:rsidRPr="003E69AA" w:rsidRDefault="00B42095" w:rsidP="00B42095">
      <w:pPr>
        <w:adjustRightInd w:val="0"/>
        <w:snapToGrid w:val="0"/>
        <w:jc w:val="center"/>
        <w:rPr>
          <w:rFonts w:eastAsia="楷体_GB2312"/>
          <w:b/>
          <w:bCs/>
          <w:sz w:val="36"/>
        </w:rPr>
      </w:pPr>
      <w:r w:rsidRPr="003E69AA">
        <w:rPr>
          <w:rFonts w:eastAsia="楷体_GB2312" w:hint="eastAsia"/>
          <w:b/>
          <w:bCs/>
          <w:sz w:val="36"/>
        </w:rPr>
        <w:t>中北大学</w:t>
      </w:r>
      <w:r w:rsidRPr="00EF4809">
        <w:rPr>
          <w:rFonts w:eastAsia="楷体_GB2312" w:hint="eastAsia"/>
          <w:b/>
          <w:bCs/>
          <w:sz w:val="36"/>
        </w:rPr>
        <w:t>服务器和信息系统自查表</w:t>
      </w:r>
    </w:p>
    <w:tbl>
      <w:tblPr>
        <w:tblW w:w="8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5954"/>
      </w:tblGrid>
      <w:tr w:rsidR="00B42095" w:rsidRPr="00EF4809" w14:paraId="19C0D245" w14:textId="77777777" w:rsidTr="00212F4D">
        <w:trPr>
          <w:trHeight w:val="454"/>
        </w:trPr>
        <w:tc>
          <w:tcPr>
            <w:tcW w:w="8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11AC" w14:textId="77777777" w:rsidR="00B42095" w:rsidRPr="00EF4809" w:rsidRDefault="00B42095" w:rsidP="00212F4D">
            <w:pPr>
              <w:rPr>
                <w:rFonts w:ascii="宋体" w:eastAsia="宋体" w:hAnsi="宋体" w:cs="等线"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一</w:t>
            </w:r>
            <w:r w:rsidRPr="00EF4809">
              <w:rPr>
                <w:rFonts w:ascii="宋体" w:eastAsia="宋体" w:hAnsi="宋体" w:hint="eastAsia"/>
                <w:b/>
                <w:sz w:val="22"/>
              </w:rPr>
              <w:t>、服务器</w:t>
            </w:r>
            <w:r>
              <w:rPr>
                <w:rFonts w:ascii="宋体" w:eastAsia="宋体" w:hAnsi="宋体" w:hint="eastAsia"/>
                <w:b/>
                <w:sz w:val="22"/>
              </w:rPr>
              <w:t>操作</w:t>
            </w:r>
            <w:r w:rsidRPr="00EF4809">
              <w:rPr>
                <w:rFonts w:ascii="宋体" w:eastAsia="宋体" w:hAnsi="宋体" w:hint="eastAsia"/>
                <w:b/>
                <w:sz w:val="22"/>
              </w:rPr>
              <w:t>系统（基本信息若无此项，自查结果填写“无”）</w:t>
            </w:r>
            <w:r w:rsidRPr="00D633A3">
              <w:rPr>
                <w:rFonts w:ascii="宋体" w:eastAsia="宋体" w:hAnsi="宋体" w:hint="eastAsia"/>
                <w:bCs/>
                <w:i/>
                <w:iCs/>
                <w:color w:val="FF0000"/>
                <w:sz w:val="18"/>
                <w:szCs w:val="18"/>
              </w:rPr>
              <w:t>红字为提示，填表时删除</w:t>
            </w:r>
          </w:p>
        </w:tc>
      </w:tr>
      <w:tr w:rsidR="00B42095" w:rsidRPr="00EF4809" w14:paraId="23E056D4" w14:textId="77777777" w:rsidTr="00212F4D">
        <w:trPr>
          <w:trHeight w:val="454"/>
        </w:trPr>
        <w:tc>
          <w:tcPr>
            <w:tcW w:w="8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724B" w14:textId="77777777" w:rsidR="00B42095" w:rsidRDefault="00B42095" w:rsidP="00212F4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服务器IP地址：</w:t>
            </w:r>
          </w:p>
        </w:tc>
      </w:tr>
      <w:tr w:rsidR="00B42095" w:rsidRPr="00EF4809" w14:paraId="176A3EBF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C39A" w14:textId="77777777" w:rsidR="00B42095" w:rsidRPr="00EF4809" w:rsidRDefault="00B42095" w:rsidP="00212F4D">
            <w:pPr>
              <w:jc w:val="center"/>
              <w:rPr>
                <w:rFonts w:ascii="宋体" w:eastAsia="宋体" w:hAnsi="宋体" w:cs="等线"/>
                <w:b/>
                <w:sz w:val="22"/>
              </w:rPr>
            </w:pPr>
            <w:r w:rsidRPr="00EF4809">
              <w:rPr>
                <w:rFonts w:ascii="宋体" w:eastAsia="宋体" w:hAnsi="宋体" w:cs="等线" w:hint="eastAsia"/>
                <w:b/>
                <w:sz w:val="22"/>
              </w:rPr>
              <w:t>自查项目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DAD1" w14:textId="77777777" w:rsidR="00B42095" w:rsidRPr="00EF4809" w:rsidRDefault="00B42095" w:rsidP="00212F4D">
            <w:pPr>
              <w:jc w:val="center"/>
              <w:rPr>
                <w:rFonts w:ascii="宋体" w:eastAsia="宋体" w:hAnsi="宋体" w:cs="等线"/>
                <w:b/>
                <w:sz w:val="22"/>
              </w:rPr>
            </w:pPr>
            <w:r w:rsidRPr="00EF4809">
              <w:rPr>
                <w:rFonts w:ascii="宋体" w:eastAsia="宋体" w:hAnsi="宋体" w:cs="等线" w:hint="eastAsia"/>
                <w:b/>
                <w:sz w:val="22"/>
              </w:rPr>
              <w:t>自查结果</w:t>
            </w:r>
          </w:p>
        </w:tc>
      </w:tr>
      <w:tr w:rsidR="00B42095" w:rsidRPr="00EF4809" w14:paraId="07A47C7D" w14:textId="77777777" w:rsidTr="00212F4D">
        <w:trPr>
          <w:trHeight w:val="45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5EF6A" w14:textId="77777777" w:rsidR="00B42095" w:rsidRPr="00EF4809" w:rsidRDefault="00B42095" w:rsidP="00212F4D">
            <w:pPr>
              <w:jc w:val="center"/>
              <w:rPr>
                <w:rFonts w:ascii="宋体" w:eastAsia="宋体" w:hAnsi="宋体" w:cs="等线"/>
                <w:sz w:val="22"/>
              </w:rPr>
            </w:pPr>
            <w:r w:rsidRPr="00EF4809">
              <w:rPr>
                <w:rFonts w:ascii="宋体" w:eastAsia="宋体" w:hAnsi="宋体" w:cs="等线" w:hint="eastAsia"/>
                <w:sz w:val="22"/>
              </w:rPr>
              <w:t>开放哪些远程登录端口（21、22、23等）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108" w14:textId="77777777" w:rsidR="00B42095" w:rsidRPr="00EF4809" w:rsidRDefault="00B42095" w:rsidP="00212F4D">
            <w:pPr>
              <w:rPr>
                <w:rFonts w:ascii="宋体" w:eastAsia="宋体" w:hAnsi="宋体" w:cs="等线"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[服务器开放的登录端口，共享端口]</w:t>
            </w:r>
          </w:p>
        </w:tc>
      </w:tr>
      <w:tr w:rsidR="00B42095" w:rsidRPr="00EF4809" w14:paraId="3CAAB071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86CF3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登录密码长度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8032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 xml:space="preserve">[密码长度是否满足8位以上] </w:t>
            </w:r>
          </w:p>
        </w:tc>
      </w:tr>
      <w:tr w:rsidR="00B42095" w:rsidRPr="00EF4809" w14:paraId="45B1D0A2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FB451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登录密码保管方式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C63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[密码应为系统负责人管理，禁止泄露或告诉其他人员]</w:t>
            </w:r>
          </w:p>
        </w:tc>
      </w:tr>
      <w:tr w:rsidR="00B42095" w:rsidRPr="00EF4809" w14:paraId="1507EEFF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DBB8E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是否定期检查系统版本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1539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[检查系统当前版本和最新版本之间差距]</w:t>
            </w:r>
          </w:p>
        </w:tc>
      </w:tr>
      <w:tr w:rsidR="00B42095" w:rsidRPr="00EF4809" w14:paraId="45546A4D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86475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是否定期打补丁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2B4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[出现新版本应及时打补丁]</w:t>
            </w:r>
          </w:p>
        </w:tc>
      </w:tr>
      <w:tr w:rsidR="00B42095" w:rsidRPr="00EF4809" w14:paraId="012CD451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EF000" w14:textId="77777777" w:rsidR="00B42095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是否定期检查</w:t>
            </w:r>
          </w:p>
          <w:p w14:paraId="6ACA1CA5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服务器木马、病毒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CE51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[对服务器木马、病毒扫描，使用专用工具或者360等工具]</w:t>
            </w:r>
          </w:p>
        </w:tc>
      </w:tr>
      <w:tr w:rsidR="00B42095" w:rsidRPr="00EF4809" w14:paraId="67F2287D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9E791" w14:textId="77777777" w:rsidR="00B42095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是否有完善的</w:t>
            </w:r>
          </w:p>
          <w:p w14:paraId="55956BBC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应急措施和制度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A44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[处置事件的规章制度]</w:t>
            </w:r>
          </w:p>
        </w:tc>
      </w:tr>
      <w:tr w:rsidR="00B42095" w:rsidRPr="00EF4809" w14:paraId="2075EDF3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1EE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是否开放危险端口（Windows：3389、445、139、138；Linux：SMB）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4E3A" w14:textId="77777777" w:rsidR="00B42095" w:rsidRPr="00EF4809" w:rsidRDefault="00B42095" w:rsidP="00212F4D">
            <w:pPr>
              <w:rPr>
                <w:rFonts w:ascii="宋体" w:eastAsia="宋体" w:hAnsi="宋体"/>
                <w:i/>
                <w:sz w:val="22"/>
              </w:rPr>
            </w:pPr>
          </w:p>
        </w:tc>
      </w:tr>
      <w:tr w:rsidR="00B42095" w:rsidRPr="00EF4809" w14:paraId="282121CB" w14:textId="77777777" w:rsidTr="00212F4D">
        <w:trPr>
          <w:trHeight w:val="454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5D0" w14:textId="77777777" w:rsidR="00B42095" w:rsidRPr="00EF4809" w:rsidRDefault="00B42095" w:rsidP="00212F4D">
            <w:pPr>
              <w:rPr>
                <w:rFonts w:ascii="宋体" w:eastAsia="宋体" w:hAnsi="宋体" w:cs="等线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二</w:t>
            </w:r>
            <w:r w:rsidRPr="00EF4809">
              <w:rPr>
                <w:rFonts w:ascii="宋体" w:eastAsia="宋体" w:hAnsi="宋体" w:hint="eastAsia"/>
                <w:b/>
                <w:sz w:val="22"/>
              </w:rPr>
              <w:t>、</w:t>
            </w:r>
            <w:r>
              <w:rPr>
                <w:rFonts w:ascii="宋体" w:eastAsia="宋体" w:hAnsi="宋体" w:hint="eastAsia"/>
                <w:b/>
                <w:sz w:val="22"/>
              </w:rPr>
              <w:t>本服务器部署的</w:t>
            </w:r>
            <w:r w:rsidRPr="00EF4809">
              <w:rPr>
                <w:rFonts w:ascii="宋体" w:eastAsia="宋体" w:hAnsi="宋体" w:cs="等线" w:hint="eastAsia"/>
                <w:b/>
                <w:sz w:val="22"/>
              </w:rPr>
              <w:t>信息系统（基本信息若无此项，自查结果填写“无”）</w:t>
            </w:r>
          </w:p>
        </w:tc>
      </w:tr>
      <w:tr w:rsidR="00B42095" w:rsidRPr="00EF4809" w14:paraId="79010E1F" w14:textId="77777777" w:rsidTr="00212F4D">
        <w:trPr>
          <w:trHeight w:val="454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B6F" w14:textId="77777777" w:rsidR="00B42095" w:rsidRDefault="00B42095" w:rsidP="00212F4D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信息系统名称：</w:t>
            </w:r>
          </w:p>
        </w:tc>
      </w:tr>
      <w:tr w:rsidR="00B42095" w:rsidRPr="00EF4809" w14:paraId="2E2B1024" w14:textId="77777777" w:rsidTr="00212F4D">
        <w:trPr>
          <w:trHeight w:val="45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26F" w14:textId="77777777" w:rsidR="00B42095" w:rsidRPr="00EF4809" w:rsidRDefault="00B42095" w:rsidP="00212F4D">
            <w:pPr>
              <w:jc w:val="center"/>
              <w:rPr>
                <w:rFonts w:ascii="宋体" w:eastAsia="宋体" w:hAnsi="宋体" w:cs="等线"/>
                <w:b/>
                <w:sz w:val="22"/>
              </w:rPr>
            </w:pPr>
            <w:r w:rsidRPr="00EF4809">
              <w:rPr>
                <w:rFonts w:ascii="宋体" w:eastAsia="宋体" w:hAnsi="宋体" w:cs="等线" w:hint="eastAsia"/>
                <w:b/>
                <w:sz w:val="22"/>
              </w:rPr>
              <w:t>自查项目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E9E0" w14:textId="77777777" w:rsidR="00B42095" w:rsidRPr="00EF4809" w:rsidRDefault="00B42095" w:rsidP="00212F4D">
            <w:pPr>
              <w:jc w:val="center"/>
              <w:rPr>
                <w:rFonts w:ascii="宋体" w:eastAsia="宋体" w:hAnsi="宋体" w:cs="等线"/>
                <w:b/>
                <w:sz w:val="22"/>
              </w:rPr>
            </w:pPr>
            <w:r w:rsidRPr="00EF4809">
              <w:rPr>
                <w:rFonts w:ascii="宋体" w:eastAsia="宋体" w:hAnsi="宋体" w:cs="等线" w:hint="eastAsia"/>
                <w:b/>
                <w:sz w:val="22"/>
              </w:rPr>
              <w:t>自查结果</w:t>
            </w:r>
          </w:p>
        </w:tc>
      </w:tr>
      <w:tr w:rsidR="00B42095" w:rsidRPr="00EF4809" w14:paraId="4FB83479" w14:textId="77777777" w:rsidTr="00212F4D">
        <w:trPr>
          <w:trHeight w:val="454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6FFC8" w14:textId="77777777" w:rsidR="00B42095" w:rsidRPr="00EF4809" w:rsidRDefault="00B42095" w:rsidP="00212F4D">
            <w:pPr>
              <w:jc w:val="center"/>
              <w:rPr>
                <w:rFonts w:ascii="宋体" w:eastAsia="宋体" w:hAnsi="宋体" w:cs="等线"/>
                <w:sz w:val="22"/>
              </w:rPr>
            </w:pPr>
            <w:r w:rsidRPr="00EF4809">
              <w:rPr>
                <w:rFonts w:ascii="宋体" w:eastAsia="宋体" w:hAnsi="宋体" w:cs="等线" w:hint="eastAsia"/>
                <w:sz w:val="22"/>
              </w:rPr>
              <w:t>密码长度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92B" w14:textId="77777777" w:rsidR="00B42095" w:rsidRPr="00EF4809" w:rsidRDefault="00B42095" w:rsidP="00212F4D">
            <w:pPr>
              <w:rPr>
                <w:rFonts w:ascii="宋体" w:eastAsia="宋体" w:hAnsi="宋体" w:cs="等线"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[密码长度是否满足8位以上]</w:t>
            </w:r>
          </w:p>
        </w:tc>
      </w:tr>
      <w:tr w:rsidR="00B42095" w:rsidRPr="00EF4809" w14:paraId="70B28D76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1D53B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密码是否包含字母、数字、特殊字符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1903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 xml:space="preserve">[密码是否满足包含字母数字和特殊字符，不能出现连续字符] </w:t>
            </w:r>
          </w:p>
        </w:tc>
      </w:tr>
      <w:tr w:rsidR="00B42095" w:rsidRPr="00EF4809" w14:paraId="4189FAED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9CDFF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密码更变周期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794C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[密码变更周期]</w:t>
            </w:r>
          </w:p>
        </w:tc>
      </w:tr>
      <w:tr w:rsidR="00B42095" w:rsidRPr="00EF4809" w14:paraId="03E6B5D0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C3747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是否开放3389、445等危险端口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9AA7" w14:textId="77777777" w:rsidR="00B42095" w:rsidRPr="00EF4809" w:rsidRDefault="00B42095" w:rsidP="00212F4D">
            <w:pPr>
              <w:rPr>
                <w:rFonts w:ascii="宋体" w:eastAsia="宋体" w:hAnsi="宋体"/>
                <w:i/>
                <w:sz w:val="22"/>
              </w:rPr>
            </w:pPr>
          </w:p>
        </w:tc>
      </w:tr>
      <w:tr w:rsidR="00B42095" w:rsidRPr="00EF4809" w14:paraId="681EEA7A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9A86E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是否有服务厂家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62D1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[开发方是服务厂家还是自建]</w:t>
            </w:r>
          </w:p>
        </w:tc>
      </w:tr>
      <w:tr w:rsidR="00B42095" w:rsidRPr="00EF4809" w14:paraId="582C25AC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4296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是否有能力自查漏洞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60F" w14:textId="77777777" w:rsidR="00B42095" w:rsidRPr="00EF4809" w:rsidRDefault="00B42095" w:rsidP="00212F4D">
            <w:pPr>
              <w:rPr>
                <w:rFonts w:ascii="宋体" w:eastAsia="宋体" w:hAnsi="宋体"/>
                <w:i/>
                <w:sz w:val="22"/>
              </w:rPr>
            </w:pPr>
          </w:p>
        </w:tc>
      </w:tr>
      <w:tr w:rsidR="00B42095" w:rsidRPr="00EF4809" w14:paraId="2475A6FB" w14:textId="77777777" w:rsidTr="00212F4D">
        <w:trPr>
          <w:trHeight w:val="454"/>
        </w:trPr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2ABA" w14:textId="77777777" w:rsidR="00B42095" w:rsidRPr="00EF4809" w:rsidRDefault="00B42095" w:rsidP="00212F4D">
            <w:pPr>
              <w:jc w:val="center"/>
              <w:rPr>
                <w:rFonts w:ascii="宋体" w:eastAsia="宋体" w:hAnsi="宋体"/>
                <w:sz w:val="22"/>
              </w:rPr>
            </w:pPr>
            <w:r w:rsidRPr="00EF4809">
              <w:rPr>
                <w:rFonts w:ascii="宋体" w:eastAsia="宋体" w:hAnsi="宋体" w:hint="eastAsia"/>
                <w:sz w:val="22"/>
              </w:rPr>
              <w:t>是否有完善的应急措施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E2FC" w14:textId="77777777" w:rsidR="00B42095" w:rsidRPr="00EF4809" w:rsidRDefault="00B42095" w:rsidP="00212F4D">
            <w:pPr>
              <w:rPr>
                <w:rFonts w:ascii="宋体" w:eastAsia="宋体" w:hAnsi="宋体"/>
                <w:i/>
                <w:color w:val="FF0000"/>
                <w:sz w:val="22"/>
              </w:rPr>
            </w:pPr>
            <w:r w:rsidRPr="00EF4809">
              <w:rPr>
                <w:rFonts w:ascii="宋体" w:eastAsia="宋体" w:hAnsi="宋体" w:hint="eastAsia"/>
                <w:i/>
                <w:color w:val="FF0000"/>
                <w:sz w:val="22"/>
              </w:rPr>
              <w:t>[出现漏洞是否有处置方式和处置流程文档]</w:t>
            </w:r>
          </w:p>
        </w:tc>
      </w:tr>
    </w:tbl>
    <w:p w14:paraId="50939EF5" w14:textId="77777777" w:rsidR="00B42095" w:rsidRDefault="00B42095" w:rsidP="00B42095">
      <w:pPr>
        <w:rPr>
          <w:sz w:val="16"/>
        </w:rPr>
      </w:pPr>
      <w:r w:rsidRPr="0026399E">
        <w:rPr>
          <w:rFonts w:ascii="宋体" w:eastAsia="宋体" w:hAnsi="宋体" w:hint="eastAsia"/>
          <w:sz w:val="18"/>
          <w:szCs w:val="24"/>
        </w:rPr>
        <w:t>本表</w:t>
      </w:r>
      <w:proofErr w:type="gramStart"/>
      <w:r>
        <w:rPr>
          <w:rFonts w:ascii="宋体" w:eastAsia="宋体" w:hAnsi="宋体" w:hint="eastAsia"/>
          <w:sz w:val="18"/>
          <w:szCs w:val="24"/>
        </w:rPr>
        <w:t>应</w:t>
      </w:r>
      <w:r w:rsidRPr="0026399E">
        <w:rPr>
          <w:rFonts w:ascii="宋体" w:eastAsia="宋体" w:hAnsi="宋体" w:hint="eastAsia"/>
          <w:sz w:val="18"/>
          <w:szCs w:val="24"/>
        </w:rPr>
        <w:t>每个</w:t>
      </w:r>
      <w:proofErr w:type="gramEnd"/>
      <w:r w:rsidRPr="0026399E">
        <w:rPr>
          <w:rFonts w:ascii="宋体" w:eastAsia="宋体" w:hAnsi="宋体" w:hint="eastAsia"/>
          <w:sz w:val="18"/>
          <w:szCs w:val="24"/>
        </w:rPr>
        <w:t>服务器一份</w:t>
      </w:r>
      <w:r>
        <w:rPr>
          <w:rFonts w:ascii="宋体" w:eastAsia="宋体" w:hAnsi="宋体" w:hint="eastAsia"/>
          <w:sz w:val="18"/>
          <w:szCs w:val="24"/>
        </w:rPr>
        <w:t>，填写本服务器部署的全部信息系统</w:t>
      </w:r>
      <w:r w:rsidRPr="0026399E">
        <w:rPr>
          <w:rFonts w:ascii="宋体" w:eastAsia="宋体" w:hAnsi="宋体" w:hint="eastAsia"/>
          <w:sz w:val="18"/>
          <w:szCs w:val="24"/>
        </w:rPr>
        <w:t>。</w:t>
      </w:r>
    </w:p>
    <w:p w14:paraId="4A460A8C" w14:textId="77777777" w:rsidR="00B42095" w:rsidRPr="0026399E" w:rsidRDefault="00B42095" w:rsidP="00B42095">
      <w:pPr>
        <w:jc w:val="right"/>
        <w:rPr>
          <w:rFonts w:ascii="宋体" w:eastAsia="宋体" w:hAnsi="宋体" w:cs="Times New Roman"/>
          <w:sz w:val="28"/>
          <w:szCs w:val="28"/>
        </w:rPr>
      </w:pPr>
      <w:r w:rsidRPr="0026399E">
        <w:rPr>
          <w:rFonts w:ascii="宋体" w:eastAsia="宋体" w:hAnsi="宋体" w:cs="Times New Roman" w:hint="eastAsia"/>
          <w:sz w:val="28"/>
          <w:szCs w:val="28"/>
        </w:rPr>
        <w:t>单位领导签字：        （盖章）</w:t>
      </w:r>
    </w:p>
    <w:p w14:paraId="7AD3A5AA" w14:textId="69D23325" w:rsidR="00A13FA7" w:rsidRDefault="00B42095" w:rsidP="00B42095">
      <w:pPr>
        <w:jc w:val="right"/>
      </w:pPr>
      <w:r w:rsidRPr="0026399E">
        <w:rPr>
          <w:rFonts w:ascii="宋体" w:eastAsia="宋体" w:hAnsi="宋体" w:cs="Times New Roman" w:hint="eastAsia"/>
          <w:sz w:val="28"/>
          <w:szCs w:val="28"/>
        </w:rPr>
        <w:t xml:space="preserve">   年    月    日</w:t>
      </w:r>
      <w:bookmarkStart w:id="0" w:name="_GoBack"/>
      <w:bookmarkEnd w:id="0"/>
    </w:p>
    <w:sectPr w:rsidR="00A1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6160" w14:textId="77777777" w:rsidR="0079730D" w:rsidRDefault="0079730D" w:rsidP="00B42095">
      <w:r>
        <w:separator/>
      </w:r>
    </w:p>
  </w:endnote>
  <w:endnote w:type="continuationSeparator" w:id="0">
    <w:p w14:paraId="05D6C120" w14:textId="77777777" w:rsidR="0079730D" w:rsidRDefault="0079730D" w:rsidP="00B4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4FD4" w14:textId="77777777" w:rsidR="0079730D" w:rsidRDefault="0079730D" w:rsidP="00B42095">
      <w:r>
        <w:separator/>
      </w:r>
    </w:p>
  </w:footnote>
  <w:footnote w:type="continuationSeparator" w:id="0">
    <w:p w14:paraId="5EE36934" w14:textId="77777777" w:rsidR="0079730D" w:rsidRDefault="0079730D" w:rsidP="00B42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C5"/>
    <w:rsid w:val="0079730D"/>
    <w:rsid w:val="0086285D"/>
    <w:rsid w:val="008776C5"/>
    <w:rsid w:val="00A13FA7"/>
    <w:rsid w:val="00B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E665E-69A7-4A81-B217-8442C09D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0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武星</cp:lastModifiedBy>
  <cp:revision>2</cp:revision>
  <dcterms:created xsi:type="dcterms:W3CDTF">2019-06-17T09:49:00Z</dcterms:created>
  <dcterms:modified xsi:type="dcterms:W3CDTF">2019-06-17T09:49:00Z</dcterms:modified>
</cp:coreProperties>
</file>